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36AB" w14:textId="77777777" w:rsidR="00B13A42" w:rsidRPr="00C0784B" w:rsidRDefault="00B13A42" w:rsidP="00605CA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0784B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605CA4" w:rsidRPr="00C0784B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5601CFB" w14:textId="3CE49C9D" w:rsidR="00B13A42" w:rsidRPr="00C0784B" w:rsidRDefault="00A6157B" w:rsidP="00605CA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784B">
        <w:rPr>
          <w:rFonts w:ascii="Times New Roman" w:eastAsia="Calibri" w:hAnsi="Times New Roman" w:cs="Times New Roman"/>
          <w:b/>
          <w:sz w:val="24"/>
          <w:szCs w:val="24"/>
        </w:rPr>
        <w:t>Znak sprawy: MGOPS.</w:t>
      </w:r>
      <w:r w:rsidR="000332A2">
        <w:rPr>
          <w:rFonts w:ascii="Times New Roman" w:eastAsia="Calibri" w:hAnsi="Times New Roman" w:cs="Times New Roman"/>
          <w:b/>
          <w:sz w:val="24"/>
          <w:szCs w:val="24"/>
        </w:rPr>
        <w:t>4142.1.1.2020/POWER-2014-2020</w:t>
      </w:r>
    </w:p>
    <w:p w14:paraId="6344A15F" w14:textId="77777777" w:rsidR="00B13A42" w:rsidRPr="00C0784B" w:rsidRDefault="00B13A42" w:rsidP="00605CA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784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14:paraId="5AEFB1B2" w14:textId="77777777" w:rsidR="00B13A42" w:rsidRPr="00C0784B" w:rsidRDefault="00B13A42" w:rsidP="00605CA4">
      <w:pPr>
        <w:tabs>
          <w:tab w:val="left" w:pos="568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8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FORMULARZ OFERTOWY</w:t>
      </w:r>
    </w:p>
    <w:p w14:paraId="3880E0FE" w14:textId="2D5380FE" w:rsidR="00B13A42" w:rsidRDefault="00B13A42" w:rsidP="00605CA4">
      <w:pPr>
        <w:autoSpaceDE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Nawiązując do ogłoszenia </w:t>
      </w:r>
      <w:r w:rsidRPr="00C0784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o zamówieniu</w:t>
      </w: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784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na:</w:t>
      </w:r>
    </w:p>
    <w:p w14:paraId="43F8724C" w14:textId="77777777" w:rsidR="002C3D46" w:rsidRPr="0043331A" w:rsidRDefault="002C3D46" w:rsidP="000332A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31A">
        <w:rPr>
          <w:rFonts w:ascii="Times New Roman" w:hAnsi="Times New Roman" w:cs="Times New Roman"/>
          <w:b/>
          <w:bCs/>
          <w:sz w:val="24"/>
          <w:szCs w:val="24"/>
        </w:rPr>
        <w:t xml:space="preserve">Usługa – </w:t>
      </w:r>
      <w:r w:rsidRPr="00B404DA">
        <w:rPr>
          <w:rFonts w:ascii="Times New Roman" w:hAnsi="Times New Roman" w:cs="Times New Roman"/>
          <w:b/>
          <w:bCs/>
          <w:sz w:val="24"/>
          <w:szCs w:val="24"/>
        </w:rPr>
        <w:t>Adaptacja przestrzeni budynku MGOPS w Lubniewicach</w:t>
      </w:r>
      <w:r w:rsidRPr="0043331A">
        <w:rPr>
          <w:rFonts w:ascii="Times New Roman" w:hAnsi="Times New Roman" w:cs="Times New Roman"/>
          <w:b/>
          <w:bCs/>
          <w:sz w:val="24"/>
          <w:szCs w:val="24"/>
        </w:rPr>
        <w:t xml:space="preserve">, w ramach Projektu </w:t>
      </w:r>
      <w:r w:rsidRPr="0043331A">
        <w:rPr>
          <w:rFonts w:ascii="Times New Roman" w:eastAsia="Calibri" w:hAnsi="Times New Roman" w:cs="Times New Roman"/>
          <w:b/>
          <w:sz w:val="24"/>
          <w:szCs w:val="24"/>
        </w:rPr>
        <w:t>realizowanego przez Gminę Lubniewice / Miejsko – Gminny Ośrodek Pomocy Społecznej w Lubniewicach</w:t>
      </w:r>
    </w:p>
    <w:p w14:paraId="64EAD04D" w14:textId="77777777" w:rsidR="002C3D46" w:rsidRPr="0043331A" w:rsidRDefault="002C3D46" w:rsidP="000332A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t xml:space="preserve">Tytuł projektu: </w:t>
      </w:r>
      <w:r w:rsidRPr="0043331A">
        <w:rPr>
          <w:rFonts w:ascii="Times New Roman" w:hAnsi="Times New Roman" w:cs="Times New Roman"/>
          <w:sz w:val="24"/>
          <w:szCs w:val="24"/>
        </w:rPr>
        <w:tab/>
      </w:r>
      <w:r w:rsidRPr="0043331A">
        <w:rPr>
          <w:rFonts w:ascii="Times New Roman" w:hAnsi="Times New Roman" w:cs="Times New Roman"/>
          <w:b/>
          <w:i/>
          <w:sz w:val="24"/>
          <w:szCs w:val="24"/>
        </w:rPr>
        <w:t>„Wdrożenie usprawnień organizacyjnych w Miejsko - Gminnym Ośrodku Pomocy Społecznej w Lubniewicach”</w:t>
      </w:r>
    </w:p>
    <w:p w14:paraId="5AEC159F" w14:textId="77777777" w:rsidR="002C3D46" w:rsidRPr="0043331A" w:rsidRDefault="002C3D46" w:rsidP="000332A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31A">
        <w:rPr>
          <w:rFonts w:ascii="Times New Roman" w:eastAsia="Calibri" w:hAnsi="Times New Roman" w:cs="Times New Roman"/>
          <w:b/>
          <w:sz w:val="24"/>
          <w:szCs w:val="24"/>
        </w:rPr>
        <w:t>Zamówienie realizowane w zakresie:</w:t>
      </w:r>
    </w:p>
    <w:p w14:paraId="68D6AFC7" w14:textId="77777777" w:rsidR="002C3D46" w:rsidRPr="0043331A" w:rsidRDefault="002C3D46" w:rsidP="000332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Usługa – </w:t>
      </w:r>
      <w:r w:rsidRPr="0043331A">
        <w:rPr>
          <w:rFonts w:ascii="Times New Roman" w:hAnsi="Times New Roman" w:cs="Times New Roman"/>
          <w:sz w:val="24"/>
          <w:szCs w:val="24"/>
        </w:rPr>
        <w:t>Adaptacja przestrzeni budynku MGOPS w Lubniewicach:</w:t>
      </w:r>
    </w:p>
    <w:p w14:paraId="34B0D56A" w14:textId="77777777" w:rsidR="002C3D46" w:rsidRPr="0043331A" w:rsidRDefault="002C3D46" w:rsidP="000332A2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t>Wyodrębnienie nowych pomieszczeń biurowych - przeprowadzenie prac remontowo - wykończeniowych w budynku</w:t>
      </w:r>
    </w:p>
    <w:p w14:paraId="7EF8158D" w14:textId="77777777" w:rsidR="002C3D46" w:rsidRPr="0043331A" w:rsidRDefault="002C3D46" w:rsidP="000332A2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331A">
        <w:rPr>
          <w:rFonts w:ascii="Times New Roman" w:eastAsia="Calibri" w:hAnsi="Times New Roman" w:cs="Times New Roman"/>
          <w:sz w:val="24"/>
          <w:szCs w:val="24"/>
        </w:rPr>
        <w:t xml:space="preserve">Zapewnienie materiałów do realizacji zadania. </w:t>
      </w:r>
    </w:p>
    <w:p w14:paraId="08515070" w14:textId="77777777" w:rsidR="001277E1" w:rsidRPr="00C0784B" w:rsidRDefault="001277E1" w:rsidP="00127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878A97" w14:textId="3668B4DA" w:rsidR="00F875EE" w:rsidRPr="002C3D46" w:rsidRDefault="00F875EE" w:rsidP="002C3D46">
      <w:pPr>
        <w:tabs>
          <w:tab w:val="left" w:pos="9072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C3D46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szacunkowej nie przekraczającej progu stosowania ustawy z dnia 29 stycznia 2004 roku Prawo zamówień publicznych</w:t>
      </w:r>
      <w:r w:rsidRPr="00033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tgtFrame="_self" w:history="1">
        <w:r w:rsidRPr="000332A2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 xml:space="preserve"> (t. j. Dz. U. z 201</w:t>
        </w:r>
        <w:r w:rsidR="000332A2" w:rsidRPr="000332A2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9</w:t>
        </w:r>
        <w:r w:rsidRPr="000332A2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 xml:space="preserve"> r. poz. 1</w:t>
        </w:r>
        <w:r w:rsidR="000332A2" w:rsidRPr="000332A2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843</w:t>
        </w:r>
        <w:r w:rsidRPr="000332A2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, z późn. zm.)</w:t>
        </w:r>
      </w:hyperlink>
      <w:r w:rsidRPr="002C3D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3D4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art. 4 pkt. 8</w:t>
      </w:r>
      <w:r w:rsidR="002C3D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DC9BA6" w14:textId="77777777" w:rsidR="00F875EE" w:rsidRPr="00F875EE" w:rsidRDefault="00F875EE" w:rsidP="00F875EE">
      <w:pPr>
        <w:pStyle w:val="Akapitzlist"/>
        <w:tabs>
          <w:tab w:val="left" w:pos="9072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6E4BEC25" w14:textId="77777777" w:rsidR="00B13A42" w:rsidRPr="00C0784B" w:rsidRDefault="00B13A42" w:rsidP="00605CA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 w:rsidRPr="00C0784B">
        <w:rPr>
          <w:b/>
          <w:bCs/>
          <w:color w:val="000000"/>
          <w:u w:val="single"/>
        </w:rPr>
        <w:t>Dane dotyczące wykonawcy</w:t>
      </w:r>
    </w:p>
    <w:p w14:paraId="71AF3429" w14:textId="77777777" w:rsidR="00B13A42" w:rsidRPr="00C0784B" w:rsidRDefault="00B13A42" w:rsidP="00605CA4">
      <w:pPr>
        <w:pStyle w:val="NormalnyWeb"/>
        <w:spacing w:before="0" w:beforeAutospacing="0" w:after="0" w:afterAutospacing="0" w:line="360" w:lineRule="auto"/>
      </w:pPr>
      <w:r w:rsidRPr="00C0784B">
        <w:rPr>
          <w:color w:val="000000"/>
        </w:rPr>
        <w:t>Nazwa: ......................................................................................................................</w:t>
      </w:r>
      <w:r w:rsidR="00605CA4" w:rsidRPr="00C0784B">
        <w:rPr>
          <w:color w:val="000000"/>
        </w:rPr>
        <w:t>..................</w:t>
      </w:r>
    </w:p>
    <w:p w14:paraId="6970F850" w14:textId="77777777" w:rsidR="00B13A42" w:rsidRPr="00C0784B" w:rsidRDefault="00B13A42" w:rsidP="00605CA4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C0784B">
        <w:rPr>
          <w:color w:val="000000"/>
        </w:rPr>
        <w:t>Siedziba: ....................................................................................................................</w:t>
      </w:r>
      <w:r w:rsidR="00605CA4" w:rsidRPr="00C0784B">
        <w:rPr>
          <w:color w:val="000000"/>
        </w:rPr>
        <w:t>.................</w:t>
      </w:r>
    </w:p>
    <w:p w14:paraId="2DF2F2CD" w14:textId="77777777" w:rsidR="00B13A42" w:rsidRPr="00C0784B" w:rsidRDefault="00B13A42" w:rsidP="00605CA4">
      <w:pPr>
        <w:pStyle w:val="NormalnyWeb"/>
        <w:spacing w:before="0" w:beforeAutospacing="0" w:after="0" w:afterAutospacing="0" w:line="360" w:lineRule="auto"/>
      </w:pPr>
      <w:r w:rsidRPr="00C0784B">
        <w:rPr>
          <w:color w:val="000000"/>
        </w:rPr>
        <w:t>Adres poczty elektronicznej: ............................................................................</w:t>
      </w:r>
      <w:r w:rsidR="00605CA4" w:rsidRPr="00C0784B">
        <w:rPr>
          <w:color w:val="000000"/>
        </w:rPr>
        <w:t>..........................</w:t>
      </w:r>
    </w:p>
    <w:p w14:paraId="5C595EDD" w14:textId="77777777" w:rsidR="00B13A42" w:rsidRPr="00C0784B" w:rsidRDefault="00B13A42" w:rsidP="00605CA4">
      <w:pPr>
        <w:pStyle w:val="NormalnyWeb"/>
        <w:spacing w:before="0" w:beforeAutospacing="0" w:after="0" w:afterAutospacing="0" w:line="360" w:lineRule="auto"/>
      </w:pPr>
      <w:r w:rsidRPr="00C0784B">
        <w:rPr>
          <w:color w:val="000000"/>
        </w:rPr>
        <w:t>Strona internetowa: ..........................................................................................</w:t>
      </w:r>
      <w:r w:rsidR="00605CA4" w:rsidRPr="00C0784B">
        <w:rPr>
          <w:color w:val="000000"/>
        </w:rPr>
        <w:t>..........................</w:t>
      </w:r>
    </w:p>
    <w:p w14:paraId="6B992D8F" w14:textId="77777777" w:rsidR="00B13A42" w:rsidRPr="00C0784B" w:rsidRDefault="00B13A42" w:rsidP="00605CA4">
      <w:pPr>
        <w:pStyle w:val="NormalnyWeb"/>
        <w:spacing w:before="0" w:beforeAutospacing="0" w:after="0" w:afterAutospacing="0" w:line="360" w:lineRule="auto"/>
      </w:pPr>
      <w:r w:rsidRPr="00C0784B">
        <w:rPr>
          <w:color w:val="000000"/>
        </w:rPr>
        <w:t>Numer telefonu: ......... ................................................................................</w:t>
      </w:r>
      <w:r w:rsidR="00605CA4" w:rsidRPr="00C0784B">
        <w:rPr>
          <w:color w:val="000000"/>
        </w:rPr>
        <w:t>...............................</w:t>
      </w:r>
    </w:p>
    <w:p w14:paraId="6E75A8A7" w14:textId="77777777" w:rsidR="00B13A42" w:rsidRPr="00C0784B" w:rsidRDefault="00B13A42" w:rsidP="00605CA4">
      <w:pPr>
        <w:pStyle w:val="NormalnyWeb"/>
        <w:spacing w:before="0" w:beforeAutospacing="0" w:after="0" w:afterAutospacing="0" w:line="360" w:lineRule="auto"/>
      </w:pPr>
      <w:r w:rsidRPr="00C0784B">
        <w:rPr>
          <w:color w:val="000000"/>
        </w:rPr>
        <w:t>Numer faksu: ......... .................................................................................................</w:t>
      </w:r>
      <w:r w:rsidR="00605CA4" w:rsidRPr="00C0784B">
        <w:rPr>
          <w:color w:val="000000"/>
        </w:rPr>
        <w:t>...................</w:t>
      </w:r>
    </w:p>
    <w:p w14:paraId="32D4097A" w14:textId="77777777" w:rsidR="00B13A42" w:rsidRPr="00C0784B" w:rsidRDefault="00B13A42" w:rsidP="00605CA4">
      <w:pPr>
        <w:pStyle w:val="NormalnyWeb"/>
        <w:spacing w:before="0" w:beforeAutospacing="0" w:after="0" w:afterAutospacing="0" w:line="360" w:lineRule="auto"/>
      </w:pPr>
      <w:r w:rsidRPr="00C0784B">
        <w:rPr>
          <w:color w:val="000000"/>
        </w:rPr>
        <w:t>Numer REGON: .......................................................................................................</w:t>
      </w:r>
      <w:r w:rsidR="00605CA4" w:rsidRPr="00C0784B">
        <w:rPr>
          <w:color w:val="000000"/>
        </w:rPr>
        <w:t>..................</w:t>
      </w:r>
    </w:p>
    <w:p w14:paraId="0B7C5C13" w14:textId="77777777" w:rsidR="00B13A42" w:rsidRPr="00C0784B" w:rsidRDefault="00B13A42" w:rsidP="00605CA4">
      <w:pPr>
        <w:pStyle w:val="NormalnyWeb"/>
        <w:spacing w:before="0" w:beforeAutospacing="0" w:after="0" w:afterAutospacing="0" w:line="360" w:lineRule="auto"/>
      </w:pPr>
      <w:r w:rsidRPr="00C0784B">
        <w:rPr>
          <w:color w:val="000000"/>
        </w:rPr>
        <w:t>Numer NIP: ..........................................................................................................................</w:t>
      </w:r>
      <w:r w:rsidR="00605CA4" w:rsidRPr="00C0784B">
        <w:rPr>
          <w:color w:val="000000"/>
        </w:rPr>
        <w:t>.......</w:t>
      </w:r>
    </w:p>
    <w:p w14:paraId="3CE4F4B5" w14:textId="77777777" w:rsidR="00B13A42" w:rsidRPr="00C0784B" w:rsidRDefault="00B13A42" w:rsidP="00605CA4">
      <w:pPr>
        <w:suppressAutoHyphens/>
        <w:autoSpaceDN w:val="0"/>
        <w:spacing w:after="0" w:line="360" w:lineRule="auto"/>
        <w:ind w:right="-28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68C993F" w14:textId="77777777" w:rsidR="00B13A42" w:rsidRPr="00C0784B" w:rsidRDefault="00B13A42" w:rsidP="00605CA4">
      <w:pPr>
        <w:pStyle w:val="Akapitzlist"/>
        <w:numPr>
          <w:ilvl w:val="0"/>
          <w:numId w:val="5"/>
        </w:numPr>
        <w:suppressAutoHyphens/>
        <w:autoSpaceDN w:val="0"/>
        <w:spacing w:after="0" w:line="360" w:lineRule="auto"/>
        <w:ind w:right="-289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784B">
        <w:rPr>
          <w:rFonts w:ascii="Times New Roman" w:hAnsi="Times New Roman" w:cs="Times New Roman"/>
          <w:sz w:val="24"/>
          <w:szCs w:val="24"/>
        </w:rPr>
        <w:t xml:space="preserve">Oferujemy wykonanie przedmiotu zamówienia zgodnie z opisem przedmiotu zamówienia </w:t>
      </w:r>
      <w:r w:rsidRPr="00C0784B">
        <w:rPr>
          <w:rFonts w:ascii="Times New Roman" w:hAnsi="Times New Roman" w:cs="Times New Roman"/>
          <w:sz w:val="24"/>
          <w:szCs w:val="24"/>
        </w:rPr>
        <w:br/>
      </w:r>
      <w:r w:rsidRPr="00C0784B">
        <w:rPr>
          <w:rFonts w:ascii="Times New Roman" w:hAnsi="Times New Roman" w:cs="Times New Roman"/>
          <w:b/>
          <w:sz w:val="24"/>
          <w:szCs w:val="24"/>
        </w:rPr>
        <w:t>w zakresie:</w:t>
      </w:r>
    </w:p>
    <w:p w14:paraId="48EA72C0" w14:textId="0A216E95" w:rsidR="002C3D46" w:rsidRPr="0043331A" w:rsidRDefault="002C3D46" w:rsidP="002C3D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Usługa – </w:t>
      </w:r>
      <w:r w:rsidRPr="0043331A">
        <w:rPr>
          <w:rFonts w:ascii="Times New Roman" w:hAnsi="Times New Roman" w:cs="Times New Roman"/>
          <w:sz w:val="24"/>
          <w:szCs w:val="24"/>
        </w:rPr>
        <w:t>Adaptacja przestrzeni budynku MGOPS w Lubniewicach:</w:t>
      </w:r>
    </w:p>
    <w:p w14:paraId="6540FDC0" w14:textId="77777777" w:rsidR="002C3D46" w:rsidRPr="0043331A" w:rsidRDefault="002C3D46" w:rsidP="002C3D46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3331A">
        <w:rPr>
          <w:rFonts w:ascii="Times New Roman" w:hAnsi="Times New Roman" w:cs="Times New Roman"/>
          <w:sz w:val="24"/>
          <w:szCs w:val="24"/>
        </w:rPr>
        <w:t>Wyodrębnienie nowych pomieszczeń biurowych - przeprowadzenie prac remontowo - wykończeniowych w budynku</w:t>
      </w:r>
    </w:p>
    <w:p w14:paraId="4ADFE964" w14:textId="25EFFB3D" w:rsidR="00A6157B" w:rsidRPr="002C3D46" w:rsidRDefault="002C3D46" w:rsidP="002C3D46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3331A">
        <w:rPr>
          <w:rFonts w:ascii="Times New Roman" w:eastAsia="Calibri" w:hAnsi="Times New Roman" w:cs="Times New Roman"/>
          <w:sz w:val="24"/>
          <w:szCs w:val="24"/>
        </w:rPr>
        <w:t xml:space="preserve">Zapewnienie materiałów do realizacji zadania.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0784B" w:rsidRPr="002C3D4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cena całkowita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)</w:t>
      </w:r>
    </w:p>
    <w:p w14:paraId="0B098390" w14:textId="77777777" w:rsidR="00B13A42" w:rsidRPr="00C0784B" w:rsidRDefault="00A6157B" w:rsidP="00605CA4">
      <w:pPr>
        <w:pStyle w:val="Akapitzlist"/>
        <w:spacing w:after="0" w:line="360" w:lineRule="auto"/>
        <w:ind w:right="-2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Cena ogółem </w:t>
      </w:r>
      <w:r w:rsidR="00B13A42" w:rsidRPr="00C078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netto: ..................................... zł </w:t>
      </w:r>
    </w:p>
    <w:p w14:paraId="0708E3D0" w14:textId="77777777" w:rsidR="00B13A42" w:rsidRPr="00C0784B" w:rsidRDefault="00B13A42" w:rsidP="00605CA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0784B">
        <w:rPr>
          <w:rFonts w:ascii="Times New Roman" w:hAnsi="Times New Roman" w:cs="Times New Roman"/>
          <w:b/>
          <w:sz w:val="24"/>
          <w:szCs w:val="24"/>
          <w:lang w:eastAsia="ar-SA"/>
        </w:rPr>
        <w:t>(słownie ogółem netto: ...............................................................................................),</w:t>
      </w:r>
    </w:p>
    <w:p w14:paraId="7B185463" w14:textId="77777777" w:rsidR="00B13A42" w:rsidRPr="00C0784B" w:rsidRDefault="00B13A42" w:rsidP="00605CA4">
      <w:pPr>
        <w:pStyle w:val="NormalnyWeb"/>
        <w:spacing w:before="0" w:beforeAutospacing="0" w:after="0" w:afterAutospacing="0" w:line="360" w:lineRule="auto"/>
        <w:ind w:firstLine="708"/>
        <w:rPr>
          <w:color w:val="000000"/>
        </w:rPr>
      </w:pPr>
      <w:r w:rsidRPr="00C0784B">
        <w:rPr>
          <w:color w:val="000000"/>
        </w:rPr>
        <w:t>Stawka pod. VAT.........%, wartość pod. VAT...........................................</w:t>
      </w:r>
      <w:r w:rsidR="00605CA4" w:rsidRPr="00C0784B">
        <w:rPr>
          <w:color w:val="000000"/>
        </w:rPr>
        <w:t>.....</w:t>
      </w:r>
      <w:r w:rsidRPr="00C0784B">
        <w:rPr>
          <w:color w:val="000000"/>
        </w:rPr>
        <w:t>..............zł</w:t>
      </w:r>
    </w:p>
    <w:p w14:paraId="6F6A5226" w14:textId="77777777" w:rsidR="00B13A42" w:rsidRPr="00C0784B" w:rsidRDefault="00B13A42" w:rsidP="00605CA4">
      <w:pPr>
        <w:pStyle w:val="Akapitzlist"/>
        <w:spacing w:after="0" w:line="360" w:lineRule="auto"/>
        <w:ind w:right="-2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Cena ogółem brutto: ..................................... zł </w:t>
      </w:r>
    </w:p>
    <w:p w14:paraId="5CDE6321" w14:textId="77777777" w:rsidR="00B13A42" w:rsidRPr="00C0784B" w:rsidRDefault="00B13A42" w:rsidP="00605CA4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0784B">
        <w:rPr>
          <w:rFonts w:ascii="Times New Roman" w:hAnsi="Times New Roman" w:cs="Times New Roman"/>
          <w:b/>
          <w:sz w:val="24"/>
          <w:szCs w:val="24"/>
          <w:lang w:eastAsia="ar-SA"/>
        </w:rPr>
        <w:t>(słownie ogółem brutto: ...............................................................................................),</w:t>
      </w:r>
    </w:p>
    <w:p w14:paraId="5A8DD569" w14:textId="77777777" w:rsidR="00B13A42" w:rsidRDefault="00B13A42" w:rsidP="00605CA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784B">
        <w:rPr>
          <w:rFonts w:ascii="Times New Roman" w:hAnsi="Times New Roman" w:cs="Times New Roman"/>
          <w:sz w:val="24"/>
          <w:szCs w:val="24"/>
        </w:rPr>
        <w:t>Cena podana zawiera całość kosztów związanych z realizacją zamówienia oraz podatek VAT (w przypadku gdy dotyczy).</w:t>
      </w:r>
    </w:p>
    <w:p w14:paraId="5A18423B" w14:textId="77777777" w:rsidR="00A6157B" w:rsidRPr="00C0784B" w:rsidRDefault="00A6157B" w:rsidP="00A6157B">
      <w:pPr>
        <w:spacing w:after="0" w:line="360" w:lineRule="auto"/>
        <w:ind w:left="708" w:right="-28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FB1A593" w14:textId="77777777" w:rsidR="00B13A42" w:rsidRPr="00C0784B" w:rsidRDefault="00A6157B" w:rsidP="002C3D46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784B">
        <w:rPr>
          <w:rFonts w:ascii="Times New Roman" w:eastAsia="Times New Roman" w:hAnsi="Times New Roman" w:cs="Times New Roman"/>
          <w:sz w:val="24"/>
          <w:szCs w:val="24"/>
        </w:rPr>
        <w:t>O</w:t>
      </w:r>
      <w:r w:rsidR="00B13A42" w:rsidRPr="00C0784B">
        <w:rPr>
          <w:rFonts w:ascii="Times New Roman" w:eastAsia="Times New Roman" w:hAnsi="Times New Roman" w:cs="Times New Roman"/>
          <w:sz w:val="24"/>
          <w:szCs w:val="24"/>
        </w:rPr>
        <w:t xml:space="preserve">świadczamy, iż </w:t>
      </w:r>
      <w:bookmarkStart w:id="0" w:name="_Hlk487190149"/>
      <w:r w:rsidR="00B13A42" w:rsidRPr="00C0784B">
        <w:rPr>
          <w:rFonts w:ascii="Times New Roman" w:eastAsia="Times New Roman" w:hAnsi="Times New Roman" w:cs="Times New Roman"/>
          <w:sz w:val="24"/>
          <w:szCs w:val="24"/>
        </w:rPr>
        <w:t xml:space="preserve">do realizacji zamówienia </w:t>
      </w:r>
      <w:r w:rsidR="00B13A42" w:rsidRPr="00C0784B">
        <w:rPr>
          <w:rFonts w:ascii="Times New Roman" w:hAnsi="Times New Roman" w:cs="Times New Roman"/>
          <w:bCs/>
          <w:sz w:val="24"/>
          <w:szCs w:val="24"/>
        </w:rPr>
        <w:t xml:space="preserve">dysponujemy zespołem kadrowym (min. 1 osoba) </w:t>
      </w:r>
      <w:r w:rsidR="00B13A42" w:rsidRPr="00C0784B">
        <w:rPr>
          <w:rFonts w:ascii="Times New Roman" w:eastAsia="Times New Roman" w:hAnsi="Times New Roman" w:cs="Times New Roman"/>
          <w:sz w:val="24"/>
          <w:szCs w:val="24"/>
        </w:rPr>
        <w:t xml:space="preserve">specjalistą z doświadczeniem zawodowym, </w:t>
      </w:r>
      <w:bookmarkEnd w:id="0"/>
      <w:r w:rsidR="00B13A42" w:rsidRPr="00C0784B">
        <w:rPr>
          <w:rFonts w:ascii="Times New Roman" w:eastAsia="Times New Roman" w:hAnsi="Times New Roman" w:cs="Times New Roman"/>
          <w:sz w:val="24"/>
          <w:szCs w:val="24"/>
        </w:rPr>
        <w:t xml:space="preserve">z których co najmniej 1 osoba spełnia warunki zawarte w Załączniku Nr 6 </w:t>
      </w:r>
      <w:r w:rsidR="00B13A42" w:rsidRPr="00C0784B">
        <w:rPr>
          <w:rFonts w:ascii="Times New Roman" w:eastAsia="Calibri" w:hAnsi="Times New Roman" w:cs="Times New Roman"/>
          <w:sz w:val="24"/>
          <w:szCs w:val="24"/>
        </w:rPr>
        <w:t>Doświadczenie zawodowe Wykonawcy.</w:t>
      </w:r>
    </w:p>
    <w:p w14:paraId="0D29F7EF" w14:textId="77777777" w:rsidR="00B13A42" w:rsidRPr="00C0784B" w:rsidRDefault="00B13A42" w:rsidP="002C3D46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784B">
        <w:rPr>
          <w:rFonts w:ascii="Times New Roman" w:eastAsia="Times New Roman" w:hAnsi="Times New Roman" w:cs="Times New Roman"/>
          <w:sz w:val="24"/>
          <w:szCs w:val="24"/>
        </w:rPr>
        <w:t>Oświadczamy, że zapoznaliśmy się ze Szczegółowym opisem przedmiotu zamówienia  oraz zdobyliśmy informacje konieczne do przygotowania oferty.</w:t>
      </w:r>
    </w:p>
    <w:p w14:paraId="1E19454C" w14:textId="77777777" w:rsidR="00B13A42" w:rsidRPr="00C0784B" w:rsidRDefault="00B13A42" w:rsidP="002C3D46">
      <w:pPr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zawarte we wzorze umowy warunki zostały przez nas zaakceptowane  i zobowiązujemy się, w przypadku wyboru naszej oferty, do zawarcia umowy na warunkach określonych w załączonej umowie, w miejscu i terminie wyznaczonym przez Zamawiającego.</w:t>
      </w:r>
    </w:p>
    <w:p w14:paraId="4A84344C" w14:textId="77777777" w:rsidR="00B13A42" w:rsidRPr="00C0784B" w:rsidRDefault="00B13A42" w:rsidP="002C3D46">
      <w:pPr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Uważamy się za związanych ofertą na czas określony w Ogłoszeniu o Zamówienie, </w:t>
      </w: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 w przypadku przyjęcia oferty do czasu zawarcia umowy.</w:t>
      </w:r>
    </w:p>
    <w:p w14:paraId="4CD73095" w14:textId="0545A9B4" w:rsidR="00605CA4" w:rsidRPr="00C0784B" w:rsidRDefault="00605CA4" w:rsidP="002C3D46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</w:pPr>
      <w:r w:rsidRPr="00C0784B">
        <w:rPr>
          <w:bCs/>
          <w:color w:val="000000"/>
        </w:rPr>
        <w:t>Oświadczam, że w</w:t>
      </w:r>
      <w:r w:rsidRPr="00C0784B">
        <w:rPr>
          <w:color w:val="000000"/>
        </w:rPr>
        <w:t xml:space="preserve">ykonam zamówienie w terminie do dnia: </w:t>
      </w:r>
      <w:r w:rsidRPr="00C0784B">
        <w:rPr>
          <w:i/>
          <w:color w:val="000000"/>
          <w:u w:val="single"/>
        </w:rPr>
        <w:t xml:space="preserve">do </w:t>
      </w:r>
      <w:r w:rsidR="002C3D46">
        <w:rPr>
          <w:i/>
          <w:color w:val="000000"/>
          <w:u w:val="single"/>
        </w:rPr>
        <w:t>30</w:t>
      </w:r>
      <w:r w:rsidR="00B94BD3" w:rsidRPr="00C0784B">
        <w:rPr>
          <w:i/>
          <w:color w:val="000000"/>
          <w:u w:val="single"/>
        </w:rPr>
        <w:t xml:space="preserve"> </w:t>
      </w:r>
      <w:r w:rsidR="002C3D46">
        <w:rPr>
          <w:i/>
          <w:color w:val="000000"/>
          <w:u w:val="single"/>
        </w:rPr>
        <w:t>maja</w:t>
      </w:r>
      <w:r w:rsidRPr="00C0784B">
        <w:rPr>
          <w:i/>
          <w:color w:val="000000"/>
          <w:u w:val="single"/>
        </w:rPr>
        <w:t xml:space="preserve"> 20</w:t>
      </w:r>
      <w:r w:rsidR="002C3D46">
        <w:rPr>
          <w:i/>
          <w:color w:val="000000"/>
          <w:u w:val="single"/>
        </w:rPr>
        <w:t>20</w:t>
      </w:r>
      <w:r w:rsidRPr="00C0784B">
        <w:rPr>
          <w:i/>
          <w:color w:val="000000"/>
          <w:u w:val="single"/>
        </w:rPr>
        <w:t xml:space="preserve"> roku.</w:t>
      </w:r>
    </w:p>
    <w:p w14:paraId="77A498E9" w14:textId="4F9D410D" w:rsidR="00A8063F" w:rsidRDefault="00605CA4" w:rsidP="00A8063F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color w:val="000000"/>
        </w:rPr>
      </w:pPr>
      <w:r w:rsidRPr="00C0784B">
        <w:rPr>
          <w:color w:val="000000"/>
        </w:rPr>
        <w:t xml:space="preserve">Reklamacje będą załatwiane w terminie: </w:t>
      </w:r>
      <w:r w:rsidR="002C3D46">
        <w:rPr>
          <w:color w:val="000000"/>
        </w:rPr>
        <w:t>………………………………</w:t>
      </w:r>
      <w:r w:rsidRPr="00C0784B">
        <w:rPr>
          <w:color w:val="000000"/>
        </w:rPr>
        <w:t xml:space="preserve"> dni  </w:t>
      </w:r>
      <w:r w:rsidR="00A8063F">
        <w:rPr>
          <w:color w:val="000000"/>
        </w:rPr>
        <w:t xml:space="preserve">  </w:t>
      </w:r>
    </w:p>
    <w:p w14:paraId="766FB053" w14:textId="20E7CCB2" w:rsidR="00605CA4" w:rsidRPr="00C0784B" w:rsidRDefault="00A8063F" w:rsidP="00A8063F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color w:val="000000"/>
        </w:rPr>
        <w:t>S</w:t>
      </w:r>
      <w:r w:rsidR="00605CA4" w:rsidRPr="00C0784B">
        <w:rPr>
          <w:color w:val="000000"/>
        </w:rPr>
        <w:t xml:space="preserve">posób zgłaszania problemów w przypadku uzasadnionych reklamacji: </w:t>
      </w:r>
    </w:p>
    <w:p w14:paraId="35CC4515" w14:textId="2C9CDC28" w:rsidR="00605CA4" w:rsidRPr="00C0784B" w:rsidRDefault="00605CA4" w:rsidP="00605CA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</w:pPr>
      <w:r w:rsidRPr="00C0784B">
        <w:rPr>
          <w:color w:val="000000"/>
        </w:rPr>
        <w:t>Osobiście – przez osobę wyznaczoną do kontaktu</w:t>
      </w:r>
      <w:r w:rsidR="002C3D46">
        <w:rPr>
          <w:color w:val="000000"/>
        </w:rPr>
        <w:t xml:space="preserve"> tj. ……………………………</w:t>
      </w:r>
    </w:p>
    <w:p w14:paraId="788303E0" w14:textId="77777777" w:rsidR="00605CA4" w:rsidRPr="00C0784B" w:rsidRDefault="00605CA4" w:rsidP="00605CA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</w:pPr>
      <w:r w:rsidRPr="00C0784B">
        <w:rPr>
          <w:color w:val="000000"/>
        </w:rPr>
        <w:t>Za pośrednictwem poczty elektronicznej: …………………………………….…</w:t>
      </w:r>
    </w:p>
    <w:p w14:paraId="5538B2FE" w14:textId="77777777" w:rsidR="00605CA4" w:rsidRPr="00C0784B" w:rsidRDefault="00605CA4" w:rsidP="00605CA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</w:pPr>
      <w:r w:rsidRPr="00C0784B">
        <w:rPr>
          <w:color w:val="000000"/>
        </w:rPr>
        <w:t>Telefonicznie: ………………………………………………………....…………</w:t>
      </w:r>
    </w:p>
    <w:p w14:paraId="7B37959C" w14:textId="7127B153" w:rsidR="00B13A42" w:rsidRPr="00A8063F" w:rsidRDefault="00B13A42" w:rsidP="00A8063F">
      <w:pPr>
        <w:pStyle w:val="Akapitzlist"/>
        <w:numPr>
          <w:ilvl w:val="0"/>
          <w:numId w:val="16"/>
        </w:numPr>
        <w:tabs>
          <w:tab w:val="left" w:pos="142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8063F">
        <w:rPr>
          <w:rFonts w:ascii="Times New Roman" w:eastAsia="Calibri" w:hAnsi="Times New Roman" w:cs="Times New Roman"/>
          <w:bCs/>
          <w:sz w:val="24"/>
          <w:szCs w:val="24"/>
        </w:rPr>
        <w:t>Podwykonawcy/om</w:t>
      </w:r>
      <w:r w:rsidRPr="00A806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8063F">
        <w:rPr>
          <w:rFonts w:ascii="Times New Roman" w:eastAsia="ArialNarrow" w:hAnsi="Times New Roman" w:cs="Times New Roman"/>
          <w:sz w:val="24"/>
          <w:szCs w:val="24"/>
        </w:rPr>
        <w:t xml:space="preserve">zamierzamy powierzyć wykonanie </w:t>
      </w:r>
      <w:r w:rsidRPr="00A80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następującego zakresu usług: </w:t>
      </w:r>
    </w:p>
    <w:p w14:paraId="1E736B9F" w14:textId="77777777" w:rsidR="00B13A42" w:rsidRPr="00C0784B" w:rsidRDefault="00B13A42" w:rsidP="00605CA4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ArialNarrow" w:hAnsi="Times New Roman" w:cs="Times New Roman"/>
          <w:sz w:val="24"/>
          <w:szCs w:val="24"/>
        </w:rPr>
      </w:pPr>
      <w:r w:rsidRPr="00C0784B">
        <w:rPr>
          <w:rFonts w:ascii="Times New Roman" w:eastAsia="ArialNarrow" w:hAnsi="Times New Roman" w:cs="Times New Roman"/>
          <w:sz w:val="24"/>
          <w:szCs w:val="24"/>
        </w:rPr>
        <w:lastRenderedPageBreak/>
        <w:t>zakres:  …</w:t>
      </w:r>
      <w:r w:rsidR="00605CA4" w:rsidRPr="00C0784B">
        <w:rPr>
          <w:rFonts w:ascii="Times New Roman" w:eastAsia="ArialNarrow" w:hAnsi="Times New Roman" w:cs="Times New Roman"/>
          <w:sz w:val="24"/>
          <w:szCs w:val="24"/>
        </w:rPr>
        <w:t>………………………………………….……………………….</w:t>
      </w:r>
    </w:p>
    <w:p w14:paraId="4CF4869B" w14:textId="77777777" w:rsidR="00B13A42" w:rsidRPr="00C0784B" w:rsidRDefault="00B13A42" w:rsidP="00605CA4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ArialNarrow" w:hAnsi="Times New Roman" w:cs="Times New Roman"/>
          <w:sz w:val="24"/>
          <w:szCs w:val="24"/>
        </w:rPr>
      </w:pPr>
      <w:r w:rsidRPr="00C0784B">
        <w:rPr>
          <w:rFonts w:ascii="Times New Roman" w:eastAsia="ArialNarrow" w:hAnsi="Times New Roman" w:cs="Times New Roman"/>
          <w:sz w:val="24"/>
          <w:szCs w:val="24"/>
        </w:rPr>
        <w:t>nazwa firmy:  ....................................................................................................</w:t>
      </w:r>
    </w:p>
    <w:p w14:paraId="5BDCCBF6" w14:textId="77777777" w:rsidR="00B13A42" w:rsidRPr="00C0784B" w:rsidRDefault="00B13A42" w:rsidP="00605CA4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ArialNarrow" w:hAnsi="Times New Roman" w:cs="Times New Roman"/>
          <w:sz w:val="24"/>
          <w:szCs w:val="24"/>
        </w:rPr>
      </w:pPr>
      <w:r w:rsidRPr="00C0784B">
        <w:rPr>
          <w:rFonts w:ascii="Times New Roman" w:eastAsia="ArialNarrow" w:hAnsi="Times New Roman" w:cs="Times New Roman"/>
          <w:sz w:val="24"/>
          <w:szCs w:val="24"/>
        </w:rPr>
        <w:t xml:space="preserve">% udział w realizacji </w:t>
      </w:r>
      <w:r w:rsidR="00605CA4" w:rsidRPr="00C0784B">
        <w:rPr>
          <w:rFonts w:ascii="Times New Roman" w:eastAsia="ArialNarrow" w:hAnsi="Times New Roman" w:cs="Times New Roman"/>
          <w:sz w:val="24"/>
          <w:szCs w:val="24"/>
        </w:rPr>
        <w:t>zamówienia ……………………………………………</w:t>
      </w:r>
    </w:p>
    <w:p w14:paraId="40898C89" w14:textId="5ED57CE4" w:rsidR="00B13A42" w:rsidRPr="00A8063F" w:rsidRDefault="00B13A42" w:rsidP="00A8063F">
      <w:pPr>
        <w:pStyle w:val="Akapitzlist"/>
        <w:numPr>
          <w:ilvl w:val="0"/>
          <w:numId w:val="17"/>
        </w:numPr>
        <w:tabs>
          <w:tab w:val="left" w:pos="142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8063F">
        <w:rPr>
          <w:rFonts w:ascii="Times New Roman" w:hAnsi="Times New Roman" w:cs="Times New Roman"/>
          <w:sz w:val="24"/>
          <w:szCs w:val="24"/>
          <w:lang w:eastAsia="ar-SA"/>
        </w:rPr>
        <w:t>Osoby upoważnione do reprezentowania Wykonawcy i podpisywania umowy</w:t>
      </w:r>
      <w:r w:rsidRPr="00A8063F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77E13A62" w14:textId="77777777" w:rsidR="00B13A42" w:rsidRPr="00C0784B" w:rsidRDefault="00B13A42" w:rsidP="00605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........................................................................................................................................</w:t>
      </w:r>
    </w:p>
    <w:p w14:paraId="1689C0E8" w14:textId="77777777" w:rsidR="00B13A42" w:rsidRPr="00C0784B" w:rsidRDefault="00B13A42" w:rsidP="00605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(imię i nazwisko, tel. kontaktowy, nr faxu, e-mail)</w:t>
      </w:r>
    </w:p>
    <w:p w14:paraId="3DBA4F23" w14:textId="4C3A71AC" w:rsidR="00B13A42" w:rsidRPr="00A8063F" w:rsidRDefault="00B13A42" w:rsidP="00A8063F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63F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osoby odpowiedzialnej za kontakty z Zamawiającym ze strony Wykonawcy:</w:t>
      </w:r>
    </w:p>
    <w:p w14:paraId="2F7AB6CD" w14:textId="77777777" w:rsidR="00B13A42" w:rsidRPr="00C0784B" w:rsidRDefault="00B13A42" w:rsidP="00605CA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 </w:t>
      </w:r>
    </w:p>
    <w:p w14:paraId="11C39C16" w14:textId="77777777" w:rsidR="00B13A42" w:rsidRPr="00C0784B" w:rsidRDefault="00B13A42" w:rsidP="00605CA4">
      <w:pPr>
        <w:spacing w:after="0" w:line="360" w:lineRule="auto"/>
        <w:ind w:left="2880" w:hanging="10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>(imię i nazwisko, tel. kontaktowy, nr faxu, e-mail)</w:t>
      </w:r>
    </w:p>
    <w:p w14:paraId="1847A1A8" w14:textId="77777777" w:rsidR="00B13A42" w:rsidRPr="00C0784B" w:rsidRDefault="00B13A42" w:rsidP="00605CA4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115D36" w14:textId="7927C0CD" w:rsidR="00B13A42" w:rsidRPr="00A8063F" w:rsidRDefault="00B13A42" w:rsidP="00A8063F">
      <w:pPr>
        <w:pStyle w:val="Akapitzlist"/>
        <w:numPr>
          <w:ilvl w:val="0"/>
          <w:numId w:val="17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63F">
        <w:rPr>
          <w:rFonts w:ascii="Times New Roman" w:eastAsia="Times New Roman" w:hAnsi="Times New Roman" w:cs="Times New Roman"/>
          <w:sz w:val="24"/>
          <w:szCs w:val="24"/>
          <w:lang w:eastAsia="ar-SA"/>
        </w:rPr>
        <w:t>. Załączniki do oferty, stanowiące jej integralną część (wymienić):</w:t>
      </w:r>
    </w:p>
    <w:p w14:paraId="2831966B" w14:textId="77777777" w:rsidR="00B13A42" w:rsidRPr="00C0784B" w:rsidRDefault="00B13A42" w:rsidP="00605CA4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644A62" w14:textId="77777777" w:rsidR="00B13A42" w:rsidRPr="00C0784B" w:rsidRDefault="00B13A42" w:rsidP="00605CA4">
      <w:pPr>
        <w:numPr>
          <w:ilvl w:val="0"/>
          <w:numId w:val="3"/>
        </w:numPr>
        <w:tabs>
          <w:tab w:val="left" w:pos="-28052"/>
        </w:tabs>
        <w:suppressAutoHyphens/>
        <w:autoSpaceDN w:val="0"/>
        <w:spacing w:after="0" w:line="360" w:lineRule="auto"/>
        <w:ind w:firstLine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</w:t>
      </w:r>
    </w:p>
    <w:p w14:paraId="4F865E54" w14:textId="77777777" w:rsidR="00B13A42" w:rsidRPr="00C0784B" w:rsidRDefault="00B13A42" w:rsidP="00605CA4">
      <w:pPr>
        <w:numPr>
          <w:ilvl w:val="0"/>
          <w:numId w:val="3"/>
        </w:numPr>
        <w:tabs>
          <w:tab w:val="left" w:pos="-28052"/>
        </w:tabs>
        <w:suppressAutoHyphens/>
        <w:autoSpaceDN w:val="0"/>
        <w:spacing w:after="0" w:line="360" w:lineRule="auto"/>
        <w:ind w:firstLine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</w:t>
      </w:r>
    </w:p>
    <w:p w14:paraId="70DD965A" w14:textId="77777777" w:rsidR="00B13A42" w:rsidRPr="00C0784B" w:rsidRDefault="00B13A42" w:rsidP="00605CA4">
      <w:pPr>
        <w:numPr>
          <w:ilvl w:val="0"/>
          <w:numId w:val="3"/>
        </w:numPr>
        <w:tabs>
          <w:tab w:val="left" w:pos="-28052"/>
        </w:tabs>
        <w:suppressAutoHyphens/>
        <w:autoSpaceDN w:val="0"/>
        <w:spacing w:after="0" w:line="360" w:lineRule="auto"/>
        <w:ind w:firstLine="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</w:t>
      </w:r>
    </w:p>
    <w:p w14:paraId="7FDDF2BA" w14:textId="658891BB" w:rsidR="00B13A42" w:rsidRPr="00C0784B" w:rsidRDefault="00B13A42" w:rsidP="00605CA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>Pouczony o odpowiedzialności karnej z art. 297 ustawy z dnia 6 czerwca 1997 r.- K</w:t>
      </w:r>
      <w:r w:rsidR="00B94BD3"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>odeks karny (t. j. Dz. U. z 201</w:t>
      </w:r>
      <w:r w:rsidR="000332A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B94BD3"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roku, poz. 1</w:t>
      </w:r>
      <w:r w:rsidR="000332A2">
        <w:rPr>
          <w:rFonts w:ascii="Times New Roman" w:eastAsia="Times New Roman" w:hAnsi="Times New Roman" w:cs="Times New Roman"/>
          <w:sz w:val="24"/>
          <w:szCs w:val="24"/>
          <w:lang w:eastAsia="ar-SA"/>
        </w:rPr>
        <w:t>950</w:t>
      </w: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 późn. </w:t>
      </w:r>
      <w:proofErr w:type="spellStart"/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spellEnd"/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>) oświadczam, że oferta oraz załączone do niej dokumenty opisują stan prawny i faktyczny aktualny na dzień złożenia oferty.</w:t>
      </w:r>
    </w:p>
    <w:p w14:paraId="390A96C4" w14:textId="77777777" w:rsidR="006E09FB" w:rsidRPr="006E09FB" w:rsidRDefault="006E09FB" w:rsidP="006E0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9341E" w14:textId="09BD2A40" w:rsidR="006E09FB" w:rsidRPr="006E09FB" w:rsidRDefault="006E09FB" w:rsidP="006E0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FB">
        <w:rPr>
          <w:rFonts w:ascii="Times New Roman" w:hAnsi="Times New Roman" w:cs="Times New Roman"/>
          <w:sz w:val="24"/>
          <w:szCs w:val="24"/>
        </w:rPr>
        <w:t xml:space="preserve">OCHRONA DANYCH OSOBOWYCH </w:t>
      </w:r>
    </w:p>
    <w:p w14:paraId="0E214489" w14:textId="77777777" w:rsidR="006E09FB" w:rsidRPr="006E09FB" w:rsidRDefault="006E09FB" w:rsidP="006E0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FB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danych) (Dz. Urz. UE L 119 z dnia 04.05.2016, str. 1), dalej „RODO”, zamawiający informuje, że 1. jest administratorem danych osobowych wykonawcy oraz osób, których dane wykonawca przekazał w niniejszym postępowaniu; 2. dane osobowe wykonawcy przetwarzane będą na podstawie art. 6 ust. 1 lit. c RODO w celu związanym z postępowaniem o udzielenie zamówienia publicznego </w:t>
      </w:r>
      <w:r w:rsidRPr="006E0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szacunkowej nie przekraczającej progu stosowania ustawy z dnia 29 stycznia 2004 roku Prawo zamówień </w:t>
      </w:r>
      <w:r w:rsidRPr="006E09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publicznych </w:t>
      </w:r>
      <w:hyperlink r:id="rId8" w:tgtFrame="_self" w:history="1">
        <w:r w:rsidRPr="006E09FB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(t. j. Dz. U. z 2019 r. poz. 1843, z późn. zm.)</w:t>
        </w:r>
      </w:hyperlink>
      <w:r w:rsidRPr="006E09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09F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art. 4 pkt. 8., w zakresie u</w:t>
      </w:r>
      <w:r w:rsidRPr="006E09FB">
        <w:rPr>
          <w:rFonts w:ascii="Times New Roman" w:hAnsi="Times New Roman" w:cs="Times New Roman"/>
          <w:sz w:val="24"/>
          <w:szCs w:val="24"/>
        </w:rPr>
        <w:t xml:space="preserve">sługi – Adaptacji przestrzeni budynku MGOPS w Lubniewicach, w ramach Projektu </w:t>
      </w:r>
      <w:r w:rsidRPr="006E09FB">
        <w:rPr>
          <w:rFonts w:ascii="Times New Roman" w:eastAsia="Calibri" w:hAnsi="Times New Roman" w:cs="Times New Roman"/>
          <w:sz w:val="24"/>
          <w:szCs w:val="24"/>
        </w:rPr>
        <w:t xml:space="preserve">realizowanego przez Gminę Lubniewice / Miejsko – Gminny Ośrodek Pomocy Społecznej w Lubniewicach, w ramach realizacji </w:t>
      </w:r>
      <w:r w:rsidRPr="006E09FB">
        <w:rPr>
          <w:rFonts w:ascii="Times New Roman" w:hAnsi="Times New Roman" w:cs="Times New Roman"/>
          <w:sz w:val="24"/>
          <w:szCs w:val="24"/>
        </w:rPr>
        <w:t>projektu: „Wdrożenie usprawnień organizacyjnych w Miejsko - Gminnym Ośrodku Pomocy Społecznej w Lubniewicach”</w:t>
      </w:r>
      <w:r w:rsidRPr="006E09FB">
        <w:rPr>
          <w:rFonts w:ascii="Times New Roman" w:hAnsi="Times New Roman" w:cs="Times New Roman"/>
          <w:b/>
          <w:i/>
          <w:sz w:val="24"/>
          <w:szCs w:val="24"/>
        </w:rPr>
        <w:t xml:space="preserve">. 3. </w:t>
      </w:r>
      <w:r w:rsidRPr="006E09FB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6E09FB">
        <w:rPr>
          <w:rFonts w:ascii="Times New Roman" w:hAnsi="Times New Roman" w:cs="Times New Roman"/>
          <w:sz w:val="24"/>
          <w:szCs w:val="24"/>
        </w:rPr>
        <w:t xml:space="preserve">dbiorcami danych osobowych wykonawcy będą osoby lub podmioty, którym udostępniona zostanie dokumentacja postępowania w oparciu o art. 8 oraz art. 96 ust.3 ustawy z dnia 29 stycznia 2004 r. – Prawo zamówień publicznych (Dz. U. z 2019 r., poz. 1843 z późn. zm.); 4. dane osobowe wykonawcy będą przechowywane, zgodnie z art. 97 ust. 1 ustawy </w:t>
      </w:r>
      <w:proofErr w:type="spellStart"/>
      <w:r w:rsidRPr="006E09F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09FB">
        <w:rPr>
          <w:rFonts w:ascii="Times New Roman" w:hAnsi="Times New Roman" w:cs="Times New Roman"/>
          <w:sz w:val="24"/>
          <w:szCs w:val="24"/>
        </w:rPr>
        <w:t xml:space="preserve">, przez okres 4 lat od dnia zakończenia postępowania o udzielenie zamówienia, a jeżeli czas trwania umowy przekracza 4 lata, okres przechowywania obejmuje cały czas trwania umowy; 5. obowiązek podania przez wykonawcę danych osobowych bezpośrednio go dotyczących jest wymogiem ustawowym określonym w przepisach ustawy </w:t>
      </w:r>
      <w:proofErr w:type="spellStart"/>
      <w:r w:rsidRPr="006E09F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09FB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E09F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09FB">
        <w:rPr>
          <w:rFonts w:ascii="Times New Roman" w:hAnsi="Times New Roman" w:cs="Times New Roman"/>
          <w:sz w:val="24"/>
          <w:szCs w:val="24"/>
        </w:rPr>
        <w:t xml:space="preserve">; 6. w odniesieniu do danych osobowych wykonawcy decyzję nie będą podejmowane w sposób zautomatyzowany, stosownie do art. 22 RODO; 7. wykonawca posiada: − na podstawie art. 15 RODO prawo dostępu do danych osobowych dotyczących wykonawcy w/w Projektu. </w:t>
      </w:r>
    </w:p>
    <w:p w14:paraId="2D4EE2E2" w14:textId="77777777" w:rsidR="006E09FB" w:rsidRPr="006E09FB" w:rsidRDefault="006E09FB" w:rsidP="006E0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2CAE6" w14:textId="77777777" w:rsidR="006E09FB" w:rsidRPr="006E09FB" w:rsidRDefault="006E09FB" w:rsidP="006E09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9FB">
        <w:rPr>
          <w:rFonts w:ascii="Times New Roman" w:hAnsi="Times New Roman" w:cs="Times New Roman"/>
          <w:sz w:val="24"/>
          <w:szCs w:val="24"/>
        </w:rPr>
        <w:t xml:space="preserve">SIWZ – Postanowienia ogólne Gmina Lubniewice/ Miejsko – Gminny Ośrodek Pomocy Społecznej ul. Jana Pawła II 51a, 69-210 Lubniewice Tel. 957557022 − na podstawie art. 16 RODO prawo do sprostowania danych osobowych, o ile ich zmiana nie skutkuję zmianą wyniku postępowania o udzielenie zamówienia publicznego ani zmiana postanowień umowy w zakresie niezgodnym z ustawą </w:t>
      </w:r>
      <w:proofErr w:type="spellStart"/>
      <w:r w:rsidRPr="006E09F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E09FB">
        <w:rPr>
          <w:rFonts w:ascii="Times New Roman" w:hAnsi="Times New Roman" w:cs="Times New Roman"/>
          <w:sz w:val="24"/>
          <w:szCs w:val="24"/>
        </w:rPr>
        <w:t xml:space="preserve"> oraz nie narusza integralności protokołu oraz jego załączników, − na podstawie art. 18 RODO prawo żądania od administratora ograniczenia przetwarzania danych osobowych z zastrzeżeniem przypadków, o których mowa w art. 18 ust 2 RODO, − prawo do wniesienia skargi do Prezesa Urzędu Ochrony Danych osobowych, gdy wykonawca uzna, że przetwarzanie jego danych osobowych dotyczących narusza przepisy RODO, 8. wykonawcy nie przysługuje: − w związku z art. 17 ust. 3 lit. b, d lub e RODO prawo do usunięcia danych osobowych, − prawo do przenoszenia danych osobowych, o których mowa w art. 20 RODO, − na podstawie art. 21 RODO prawo sprzeciwu, wobec przetwarzanych </w:t>
      </w:r>
      <w:r w:rsidRPr="006E09FB">
        <w:rPr>
          <w:rFonts w:ascii="Times New Roman" w:hAnsi="Times New Roman" w:cs="Times New Roman"/>
          <w:sz w:val="24"/>
          <w:szCs w:val="24"/>
        </w:rPr>
        <w:lastRenderedPageBreak/>
        <w:t>danych osobowych, gdyż podstawa prawną przetwarzania danych osobowych wykonawcy jest art. 6 ust. 1 lit. c RODO.</w:t>
      </w:r>
      <w:bookmarkStart w:id="1" w:name="_GoBack"/>
      <w:bookmarkEnd w:id="1"/>
    </w:p>
    <w:p w14:paraId="00B5C97A" w14:textId="77777777" w:rsidR="00B13A42" w:rsidRPr="00C0784B" w:rsidRDefault="00B13A42" w:rsidP="00605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FF0331" w14:textId="3A34AF77" w:rsidR="00B13A42" w:rsidRPr="00C0784B" w:rsidRDefault="00B13A42" w:rsidP="00605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</w:t>
      </w:r>
      <w:r w:rsidR="00B94BD3"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................., data …………20</w:t>
      </w:r>
      <w:r w:rsidR="002C3D46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4A2A5FA5" w14:textId="77777777" w:rsidR="00605CA4" w:rsidRPr="00C0784B" w:rsidRDefault="00605CA4" w:rsidP="00605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A41103" w14:textId="77777777" w:rsidR="00605CA4" w:rsidRPr="00C0784B" w:rsidRDefault="00605CA4" w:rsidP="00605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2D7249" w14:textId="77777777" w:rsidR="00605CA4" w:rsidRPr="00C0784B" w:rsidRDefault="00605CA4" w:rsidP="00605C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863E53" w14:textId="77777777" w:rsidR="00B13A42" w:rsidRPr="00C0784B" w:rsidRDefault="00B13A42" w:rsidP="00605CA4">
      <w:pPr>
        <w:spacing w:after="0" w:line="36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14:paraId="6211CDE4" w14:textId="77777777" w:rsidR="00B13A42" w:rsidRPr="00C0784B" w:rsidRDefault="00B13A42" w:rsidP="00605CA4">
      <w:pPr>
        <w:tabs>
          <w:tab w:val="left" w:pos="5954"/>
        </w:tabs>
        <w:spacing w:after="0" w:line="360" w:lineRule="auto"/>
        <w:ind w:left="5245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Pieczątka i czytelny podpis Wykonawcy </w:t>
      </w: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lub  osoby/osób uprawnionych do reprezentowania</w:t>
      </w:r>
      <w:r w:rsidR="00605CA4"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784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</w:p>
    <w:sectPr w:rsidR="00B13A42" w:rsidRPr="00C0784B" w:rsidSect="00B23AED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6CBC" w14:textId="77777777" w:rsidR="00037CE9" w:rsidRDefault="00037CE9">
      <w:pPr>
        <w:spacing w:after="0" w:line="240" w:lineRule="auto"/>
      </w:pPr>
      <w:r>
        <w:separator/>
      </w:r>
    </w:p>
  </w:endnote>
  <w:endnote w:type="continuationSeparator" w:id="0">
    <w:p w14:paraId="2FF114D9" w14:textId="77777777" w:rsidR="00037CE9" w:rsidRDefault="0003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61C6" w14:textId="77777777" w:rsidR="002C3D46" w:rsidRPr="00CE217A" w:rsidRDefault="002C3D46" w:rsidP="002C3D46">
    <w:pPr>
      <w:pStyle w:val="Stopka"/>
      <w:ind w:left="-567"/>
      <w:jc w:val="center"/>
      <w:rPr>
        <w:sz w:val="18"/>
        <w:szCs w:val="18"/>
      </w:rPr>
    </w:pPr>
    <w:r w:rsidRPr="00CE217A">
      <w:rPr>
        <w:sz w:val="18"/>
        <w:szCs w:val="18"/>
      </w:rPr>
      <w:t>Projekt: „Wdrożenie usprawnień organizacyjnych w Miejsko – Gminnym Ośrodku Pomocy Społecznej w Lubniewicach”</w:t>
    </w:r>
  </w:p>
  <w:p w14:paraId="1A8AB0F0" w14:textId="77777777" w:rsidR="002C3D46" w:rsidRPr="00CE217A" w:rsidRDefault="002C3D46" w:rsidP="002C3D46">
    <w:pPr>
      <w:pStyle w:val="Stopka"/>
      <w:ind w:left="-567"/>
      <w:jc w:val="center"/>
      <w:rPr>
        <w:sz w:val="18"/>
        <w:szCs w:val="18"/>
      </w:rPr>
    </w:pPr>
    <w:r w:rsidRPr="00CE217A">
      <w:rPr>
        <w:sz w:val="18"/>
        <w:szCs w:val="18"/>
      </w:rPr>
      <w:t>Program Operacyjny Wiedza Edukacja Rozwój 2014 - 2020</w:t>
    </w:r>
  </w:p>
  <w:p w14:paraId="55B2B004" w14:textId="77777777" w:rsidR="002C3D46" w:rsidRPr="00CE217A" w:rsidRDefault="002C3D46" w:rsidP="002C3D46">
    <w:pPr>
      <w:pStyle w:val="Stopka"/>
      <w:ind w:left="-567"/>
      <w:jc w:val="center"/>
      <w:rPr>
        <w:sz w:val="18"/>
        <w:szCs w:val="18"/>
      </w:rPr>
    </w:pPr>
    <w:r w:rsidRPr="00CE217A">
      <w:rPr>
        <w:sz w:val="18"/>
        <w:szCs w:val="18"/>
      </w:rPr>
      <w:t>Oś priorytetowa II. Efektywne polityki publiczne dla rynku pracy, gospodarki i edukacji</w:t>
    </w:r>
    <w:r>
      <w:rPr>
        <w:sz w:val="18"/>
        <w:szCs w:val="18"/>
      </w:rPr>
      <w:t xml:space="preserve">, </w:t>
    </w:r>
    <w:r w:rsidRPr="00CE217A">
      <w:rPr>
        <w:sz w:val="18"/>
        <w:szCs w:val="18"/>
      </w:rPr>
      <w:t>Działanie: 2.5 Skuteczna pomoc społeczna</w:t>
    </w:r>
  </w:p>
  <w:p w14:paraId="2CAB25A4" w14:textId="6EAEBDB9" w:rsidR="00680F07" w:rsidRPr="002C3D46" w:rsidRDefault="002C3D46" w:rsidP="002C3D46">
    <w:pPr>
      <w:pStyle w:val="Stopka"/>
      <w:ind w:left="-567"/>
      <w:jc w:val="center"/>
    </w:pPr>
    <w:r w:rsidRPr="00CE217A">
      <w:rPr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1FA36" w14:textId="77777777" w:rsidR="00037CE9" w:rsidRDefault="00037CE9">
      <w:pPr>
        <w:spacing w:after="0" w:line="240" w:lineRule="auto"/>
      </w:pPr>
      <w:r>
        <w:separator/>
      </w:r>
    </w:p>
  </w:footnote>
  <w:footnote w:type="continuationSeparator" w:id="0">
    <w:p w14:paraId="5C860AC8" w14:textId="77777777" w:rsidR="00037CE9" w:rsidRDefault="0003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F6CB" w14:textId="1FCC4A92" w:rsidR="00B23AED" w:rsidRDefault="002C3D46">
    <w:pPr>
      <w:pStyle w:val="Nagwek"/>
    </w:pPr>
    <w:r>
      <w:rPr>
        <w:noProof/>
      </w:rPr>
      <w:drawing>
        <wp:inline distT="0" distB="0" distL="0" distR="0" wp14:anchorId="7B5593CF" wp14:editId="19236C1E">
          <wp:extent cx="5760720" cy="123954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czarno - biały 2.5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38D1"/>
    <w:multiLevelType w:val="hybridMultilevel"/>
    <w:tmpl w:val="EA2C23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767B"/>
    <w:multiLevelType w:val="hybridMultilevel"/>
    <w:tmpl w:val="0A3860C4"/>
    <w:lvl w:ilvl="0" w:tplc="22EE4F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42C9"/>
    <w:multiLevelType w:val="hybridMultilevel"/>
    <w:tmpl w:val="C5C6F062"/>
    <w:lvl w:ilvl="0" w:tplc="C750F692">
      <w:start w:val="1"/>
      <w:numFmt w:val="lowerLetter"/>
      <w:lvlText w:val="%1."/>
      <w:lvlJc w:val="left"/>
      <w:pPr>
        <w:ind w:left="1080" w:hanging="360"/>
      </w:pPr>
      <w:rPr>
        <w:rFonts w:ascii="Arial Narrow" w:eastAsia="Calibri" w:hAnsi="Arial Narrow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D4FB6"/>
    <w:multiLevelType w:val="hybridMultilevel"/>
    <w:tmpl w:val="93768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0D0C"/>
    <w:multiLevelType w:val="hybridMultilevel"/>
    <w:tmpl w:val="32983A1C"/>
    <w:lvl w:ilvl="0" w:tplc="8F54F8C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F443C"/>
    <w:multiLevelType w:val="hybridMultilevel"/>
    <w:tmpl w:val="A3A0B540"/>
    <w:lvl w:ilvl="0" w:tplc="23B2A4D2">
      <w:start w:val="1"/>
      <w:numFmt w:val="lowerLetter"/>
      <w:lvlText w:val="%1."/>
      <w:lvlJc w:val="left"/>
      <w:pPr>
        <w:ind w:left="1080" w:hanging="360"/>
      </w:pPr>
      <w:rPr>
        <w:rFonts w:ascii="Arial Narrow" w:eastAsia="Calibri" w:hAnsi="Arial Narrow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944D64"/>
    <w:multiLevelType w:val="hybridMultilevel"/>
    <w:tmpl w:val="9AF89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832864"/>
    <w:multiLevelType w:val="hybridMultilevel"/>
    <w:tmpl w:val="5696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4FBA"/>
    <w:multiLevelType w:val="multilevel"/>
    <w:tmpl w:val="AF747A8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9B610E"/>
    <w:multiLevelType w:val="hybridMultilevel"/>
    <w:tmpl w:val="922E6860"/>
    <w:lvl w:ilvl="0" w:tplc="22C2D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CC538F"/>
    <w:multiLevelType w:val="multilevel"/>
    <w:tmpl w:val="ABEC2A8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0A8528C"/>
    <w:multiLevelType w:val="hybridMultilevel"/>
    <w:tmpl w:val="2B3AD45E"/>
    <w:lvl w:ilvl="0" w:tplc="E978548E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E60C4F"/>
    <w:multiLevelType w:val="hybridMultilevel"/>
    <w:tmpl w:val="C278F6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2963"/>
    <w:multiLevelType w:val="hybridMultilevel"/>
    <w:tmpl w:val="0D84EB1C"/>
    <w:lvl w:ilvl="0" w:tplc="0E9E2C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13BB3"/>
    <w:multiLevelType w:val="hybridMultilevel"/>
    <w:tmpl w:val="C5C6F062"/>
    <w:lvl w:ilvl="0" w:tplc="C750F692">
      <w:start w:val="1"/>
      <w:numFmt w:val="lowerLetter"/>
      <w:lvlText w:val="%1."/>
      <w:lvlJc w:val="left"/>
      <w:pPr>
        <w:ind w:left="1080" w:hanging="360"/>
      </w:pPr>
      <w:rPr>
        <w:rFonts w:ascii="Arial Narrow" w:eastAsia="Calibri" w:hAnsi="Arial Narrow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B0AA3"/>
    <w:multiLevelType w:val="hybridMultilevel"/>
    <w:tmpl w:val="5394DAA8"/>
    <w:lvl w:ilvl="0" w:tplc="29646258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B34680"/>
    <w:multiLevelType w:val="hybridMultilevel"/>
    <w:tmpl w:val="C7D6F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6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42"/>
    <w:rsid w:val="000332A2"/>
    <w:rsid w:val="00037CE9"/>
    <w:rsid w:val="00046180"/>
    <w:rsid w:val="00126E57"/>
    <w:rsid w:val="001277E1"/>
    <w:rsid w:val="002C3D46"/>
    <w:rsid w:val="005E4EDB"/>
    <w:rsid w:val="00605CA4"/>
    <w:rsid w:val="006E09FB"/>
    <w:rsid w:val="00740586"/>
    <w:rsid w:val="0074293E"/>
    <w:rsid w:val="007C0B1E"/>
    <w:rsid w:val="00807FBB"/>
    <w:rsid w:val="009219EF"/>
    <w:rsid w:val="00974F3A"/>
    <w:rsid w:val="00A6157B"/>
    <w:rsid w:val="00A8063F"/>
    <w:rsid w:val="00B13A42"/>
    <w:rsid w:val="00B73D85"/>
    <w:rsid w:val="00B94BD3"/>
    <w:rsid w:val="00C0784B"/>
    <w:rsid w:val="00EA12BB"/>
    <w:rsid w:val="00F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37F1"/>
  <w15:chartTrackingRefBased/>
  <w15:docId w15:val="{4CC3831A-26EE-4182-BDC0-7BFC412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A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A42"/>
  </w:style>
  <w:style w:type="paragraph" w:styleId="Nagwek">
    <w:name w:val="header"/>
    <w:basedOn w:val="Normalny"/>
    <w:link w:val="NagwekZnak"/>
    <w:uiPriority w:val="99"/>
    <w:unhideWhenUsed/>
    <w:rsid w:val="00B1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A42"/>
  </w:style>
  <w:style w:type="paragraph" w:styleId="Akapitzlist">
    <w:name w:val="List Paragraph"/>
    <w:basedOn w:val="Normalny"/>
    <w:link w:val="AkapitzlistZnak"/>
    <w:uiPriority w:val="99"/>
    <w:qFormat/>
    <w:rsid w:val="00B13A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1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3A42"/>
  </w:style>
  <w:style w:type="paragraph" w:styleId="Tekstdymka">
    <w:name w:val="Balloon Text"/>
    <w:basedOn w:val="Normalny"/>
    <w:link w:val="TekstdymkaZnak"/>
    <w:uiPriority w:val="99"/>
    <w:semiHidden/>
    <w:unhideWhenUsed/>
    <w:rsid w:val="0060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CA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875E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8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78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2019-02-27T09:06:00Z</cp:lastPrinted>
  <dcterms:created xsi:type="dcterms:W3CDTF">2019-02-27T09:06:00Z</dcterms:created>
  <dcterms:modified xsi:type="dcterms:W3CDTF">2020-02-27T10:52:00Z</dcterms:modified>
</cp:coreProperties>
</file>